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FA" w:rsidRPr="00C66AE3" w:rsidRDefault="00273E23">
      <w:pPr>
        <w:spacing w:before="1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66AE3">
        <w:rPr>
          <w:rFonts w:ascii="Times New Roman" w:eastAsia="Times New Roman" w:hAnsi="Times New Roman"/>
          <w:b/>
          <w:bCs/>
          <w:sz w:val="28"/>
          <w:szCs w:val="28"/>
        </w:rPr>
        <w:t>UMOWA nr               /2026</w:t>
      </w:r>
      <w:bookmarkStart w:id="0" w:name="_GoBack"/>
      <w:bookmarkEnd w:id="0"/>
    </w:p>
    <w:p w:rsidR="00D727FA" w:rsidRDefault="00E101D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Zawarta w dniu ………………………. roku pomiędzy:</w:t>
      </w:r>
    </w:p>
    <w:p w:rsidR="00D727FA" w:rsidRDefault="00E101D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Miastem Rybnik – </w:t>
      </w:r>
      <w:r w:rsidR="004B5CAC">
        <w:rPr>
          <w:rFonts w:ascii="Times New Roman" w:eastAsia="Times New Roman" w:hAnsi="Times New Roman"/>
          <w:sz w:val="24"/>
          <w:szCs w:val="24"/>
        </w:rPr>
        <w:t>Miejski Żłobek nr 4</w:t>
      </w:r>
      <w:r>
        <w:rPr>
          <w:rFonts w:ascii="Times New Roman" w:eastAsia="Times New Roman" w:hAnsi="Times New Roman"/>
          <w:sz w:val="24"/>
          <w:szCs w:val="24"/>
        </w:rPr>
        <w:t xml:space="preserve"> w Rybniku ul. </w:t>
      </w:r>
      <w:r w:rsidR="004B5CAC">
        <w:rPr>
          <w:rFonts w:ascii="Times New Roman" w:eastAsia="Times New Roman" w:hAnsi="Times New Roman"/>
          <w:sz w:val="24"/>
          <w:szCs w:val="24"/>
        </w:rPr>
        <w:t>Konrada Winklera 6</w:t>
      </w:r>
      <w:r>
        <w:rPr>
          <w:rFonts w:ascii="Times New Roman" w:eastAsia="Times New Roman" w:hAnsi="Times New Roman"/>
          <w:sz w:val="24"/>
          <w:szCs w:val="24"/>
        </w:rPr>
        <w:t xml:space="preserve">, 44-217 Rybnik,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reprezentowanym przez </w:t>
      </w:r>
      <w:r w:rsidR="00F6098A"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 xml:space="preserve">yrektora mgr </w:t>
      </w:r>
      <w:r w:rsidR="004B5CAC">
        <w:rPr>
          <w:rFonts w:ascii="Times New Roman" w:eastAsia="Times New Roman" w:hAnsi="Times New Roman"/>
          <w:sz w:val="24"/>
          <w:szCs w:val="24"/>
        </w:rPr>
        <w:t xml:space="preserve">Monikę </w:t>
      </w:r>
      <w:proofErr w:type="spellStart"/>
      <w:r w:rsidR="004B5CAC">
        <w:rPr>
          <w:rFonts w:ascii="Times New Roman" w:eastAsia="Times New Roman" w:hAnsi="Times New Roman"/>
          <w:sz w:val="24"/>
          <w:szCs w:val="24"/>
        </w:rPr>
        <w:t>Jednicką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a rodzicem/opiekunem prawnym*</w:t>
      </w:r>
    </w:p>
    <w:p w:rsidR="00D727FA" w:rsidRDefault="00D727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27FA" w:rsidRDefault="00E101D8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……………………………………...................................................................</w:t>
      </w:r>
    </w:p>
    <w:p w:rsidR="00D727FA" w:rsidRDefault="00E101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imię i nazwisko rodzica  </w:t>
      </w:r>
    </w:p>
    <w:p w:rsidR="00C66AE3" w:rsidRDefault="00C66AE3" w:rsidP="00C66AE3">
      <w:pPr>
        <w:spacing w:after="0"/>
        <w:rPr>
          <w:rFonts w:ascii="Times New Roman" w:hAnsi="Times New Roman"/>
          <w:sz w:val="24"/>
          <w:szCs w:val="24"/>
        </w:rPr>
      </w:pPr>
    </w:p>
    <w:p w:rsidR="00C66AE3" w:rsidRDefault="00E101D8" w:rsidP="00C66AE3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PESEL…………………………….........</w:t>
      </w:r>
      <w:r w:rsidR="00C66AE3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</w:t>
      </w:r>
    </w:p>
    <w:p w:rsidR="00C66AE3" w:rsidRDefault="00C66AE3" w:rsidP="00C66AE3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zamieszkałym</w:t>
      </w:r>
      <w:r w:rsidR="00E101D8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>........................</w:t>
      </w:r>
    </w:p>
    <w:p w:rsidR="00D727FA" w:rsidRDefault="00E101D8" w:rsidP="00C66AE3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nr telefonu ……………………............... zwanym dalej ,,Rodzicem”.</w:t>
      </w:r>
    </w:p>
    <w:p w:rsidR="00D727FA" w:rsidRDefault="00E101D8">
      <w:pPr>
        <w:pStyle w:val="Akapitzlist"/>
        <w:spacing w:after="0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:rsidR="00F6098A" w:rsidRDefault="00E101D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Niniejszym strony zawierają umowę dotyczącą zasad odpłatności za udział, pozostającego pod opieką Rodzica, dziecka w zajęciach odbywających się w ramach działalności </w:t>
      </w:r>
      <w:r w:rsidR="00F6098A">
        <w:rPr>
          <w:rFonts w:ascii="Times New Roman" w:eastAsia="Times New Roman" w:hAnsi="Times New Roman"/>
          <w:sz w:val="24"/>
          <w:szCs w:val="24"/>
        </w:rPr>
        <w:t xml:space="preserve">Miejskiego Żłobka nr 4 </w:t>
      </w:r>
      <w:r w:rsidR="004B5CAC">
        <w:rPr>
          <w:rFonts w:ascii="Times New Roman" w:eastAsia="Times New Roman" w:hAnsi="Times New Roman"/>
          <w:sz w:val="24"/>
          <w:szCs w:val="24"/>
        </w:rPr>
        <w:t>Rybniku</w:t>
      </w:r>
      <w:r>
        <w:rPr>
          <w:rFonts w:ascii="Times New Roman" w:eastAsia="Times New Roman" w:hAnsi="Times New Roman"/>
          <w:sz w:val="24"/>
          <w:szCs w:val="24"/>
        </w:rPr>
        <w:t xml:space="preserve"> jak również za żywienie dziecka</w:t>
      </w:r>
      <w:r w:rsidR="00F6098A">
        <w:rPr>
          <w:rFonts w:ascii="Times New Roman" w:eastAsia="Times New Roman" w:hAnsi="Times New Roman"/>
          <w:sz w:val="24"/>
          <w:szCs w:val="24"/>
        </w:rPr>
        <w:t>:</w:t>
      </w:r>
    </w:p>
    <w:p w:rsidR="00D727FA" w:rsidRDefault="00E101D8" w:rsidP="00F6098A">
      <w:pPr>
        <w:pStyle w:val="Akapitzlist"/>
        <w:spacing w:after="0"/>
        <w:ind w:left="7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………………</w:t>
      </w:r>
      <w:r w:rsidR="00F6098A">
        <w:rPr>
          <w:rFonts w:ascii="Times New Roman" w:eastAsia="Times New Roman" w:hAnsi="Times New Roman"/>
          <w:sz w:val="24"/>
          <w:szCs w:val="24"/>
        </w:rPr>
        <w:t>……………..........................................................................................................</w:t>
      </w:r>
    </w:p>
    <w:p w:rsidR="00F6098A" w:rsidRDefault="00E101D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Umowa zawarta zostaje na czas o</w:t>
      </w:r>
      <w:r w:rsidR="00F6098A">
        <w:rPr>
          <w:rFonts w:ascii="Times New Roman" w:eastAsia="Times New Roman" w:hAnsi="Times New Roman"/>
          <w:sz w:val="24"/>
          <w:szCs w:val="24"/>
        </w:rPr>
        <w:t>kreślony:</w:t>
      </w:r>
    </w:p>
    <w:p w:rsidR="00D727FA" w:rsidRPr="00F6098A" w:rsidRDefault="00F6098A" w:rsidP="00F6098A">
      <w:pPr>
        <w:spacing w:after="0"/>
        <w:ind w:left="-284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F6098A">
        <w:rPr>
          <w:rFonts w:ascii="Times New Roman" w:eastAsia="Times New Roman" w:hAnsi="Times New Roman"/>
          <w:sz w:val="24"/>
          <w:szCs w:val="24"/>
        </w:rPr>
        <w:t>od dnia ………………</w:t>
      </w:r>
      <w:r>
        <w:rPr>
          <w:rFonts w:ascii="Times New Roman" w:eastAsia="Times New Roman" w:hAnsi="Times New Roman"/>
          <w:sz w:val="24"/>
          <w:szCs w:val="24"/>
        </w:rPr>
        <w:t>…………………</w:t>
      </w:r>
      <w:r w:rsidR="00E101D8" w:rsidRPr="00F6098A">
        <w:rPr>
          <w:rFonts w:ascii="Times New Roman" w:eastAsia="Times New Roman" w:hAnsi="Times New Roman"/>
          <w:sz w:val="24"/>
          <w:szCs w:val="24"/>
        </w:rPr>
        <w:t>roku do</w:t>
      </w:r>
      <w:r w:rsidRPr="00F6098A">
        <w:rPr>
          <w:rFonts w:ascii="Times New Roman" w:eastAsia="Times New Roman" w:hAnsi="Times New Roman"/>
          <w:sz w:val="24"/>
          <w:szCs w:val="24"/>
        </w:rPr>
        <w:t xml:space="preserve"> dnia …………………....</w:t>
      </w:r>
      <w:r>
        <w:rPr>
          <w:rFonts w:ascii="Times New Roman" w:eastAsia="Times New Roman" w:hAnsi="Times New Roman"/>
          <w:sz w:val="24"/>
          <w:szCs w:val="24"/>
        </w:rPr>
        <w:t>.........................</w:t>
      </w:r>
      <w:r w:rsidR="00E101D8" w:rsidRPr="00F6098A">
        <w:rPr>
          <w:rFonts w:ascii="Times New Roman" w:eastAsia="Times New Roman" w:hAnsi="Times New Roman"/>
          <w:sz w:val="24"/>
          <w:szCs w:val="24"/>
        </w:rPr>
        <w:t>roku.</w:t>
      </w:r>
    </w:p>
    <w:p w:rsidR="00D727FA" w:rsidRPr="00C66AE3" w:rsidRDefault="00E101D8" w:rsidP="00C66AE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Godziny pobytu dziecka, jak również rodzaj spożywanych posiłków określony jest szczegółowo w deklaracji stanowiącej załącznik do umowy.</w:t>
      </w:r>
    </w:p>
    <w:p w:rsidR="00D727FA" w:rsidRDefault="00E10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:rsidR="00D727FA" w:rsidRDefault="00E101D8">
      <w:pPr>
        <w:numPr>
          <w:ilvl w:val="0"/>
          <w:numId w:val="11"/>
        </w:numPr>
        <w:spacing w:after="0"/>
        <w:ind w:left="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Rodzic dziecka  zobowiązuje się do pokrycia kosztów związanych z opłatą miesięczną, za pobyt dziecka w </w:t>
      </w:r>
      <w:r w:rsidR="004B5CAC">
        <w:rPr>
          <w:rFonts w:ascii="Times New Roman" w:hAnsi="Times New Roman"/>
          <w:sz w:val="24"/>
          <w:szCs w:val="24"/>
        </w:rPr>
        <w:t>Miejskim Żłobku nr 4</w:t>
      </w:r>
      <w:r>
        <w:rPr>
          <w:rFonts w:ascii="Times New Roman" w:hAnsi="Times New Roman"/>
          <w:sz w:val="24"/>
          <w:szCs w:val="24"/>
        </w:rPr>
        <w:t xml:space="preserve"> w Rybniku. Opłata miesięczna wynosi 1500 złotych brutto.</w:t>
      </w:r>
    </w:p>
    <w:p w:rsidR="00D727FA" w:rsidRDefault="00E101D8">
      <w:pPr>
        <w:pStyle w:val="Akapitzlist"/>
        <w:numPr>
          <w:ilvl w:val="0"/>
          <w:numId w:val="2"/>
        </w:numPr>
        <w:spacing w:after="0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ramach wyżej wskazanej opłaty rodzic dziecka jest uprawniony do pozostawienia dziecka w </w:t>
      </w:r>
      <w:r w:rsidR="004B5CAC">
        <w:rPr>
          <w:rFonts w:ascii="Times New Roman" w:hAnsi="Times New Roman"/>
          <w:sz w:val="24"/>
          <w:szCs w:val="24"/>
        </w:rPr>
        <w:t xml:space="preserve">Miejskim Żłobku nr 4 w Rybniku </w:t>
      </w:r>
      <w:r w:rsidR="00F6098A">
        <w:rPr>
          <w:rFonts w:ascii="Times New Roman" w:hAnsi="Times New Roman"/>
          <w:sz w:val="24"/>
          <w:szCs w:val="24"/>
        </w:rPr>
        <w:t xml:space="preserve">do 10 godzin, </w:t>
      </w:r>
      <w:r>
        <w:rPr>
          <w:rFonts w:ascii="Times New Roman" w:hAnsi="Times New Roman"/>
          <w:sz w:val="24"/>
          <w:szCs w:val="24"/>
        </w:rPr>
        <w:t>w każdym dniu tygodnia z wyłączeniem sobót, niedziel oraz dni ustawowo uznanych za wolne od pracy.</w:t>
      </w:r>
    </w:p>
    <w:p w:rsidR="00D727FA" w:rsidRDefault="00F6098A">
      <w:pPr>
        <w:pStyle w:val="Akapitzlist"/>
        <w:numPr>
          <w:ilvl w:val="0"/>
          <w:numId w:val="2"/>
        </w:numPr>
        <w:spacing w:after="0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Rodzic dziecka </w:t>
      </w:r>
      <w:r w:rsidR="00E101D8">
        <w:rPr>
          <w:rFonts w:ascii="Times New Roman" w:hAnsi="Times New Roman"/>
          <w:sz w:val="24"/>
          <w:szCs w:val="24"/>
        </w:rPr>
        <w:t xml:space="preserve">zobowiązuje się do dodatkowej opłaty za każdą rozpoczętą godzinę pobytu dziecka </w:t>
      </w:r>
      <w:r>
        <w:rPr>
          <w:rFonts w:ascii="Times New Roman" w:hAnsi="Times New Roman"/>
          <w:sz w:val="24"/>
          <w:szCs w:val="24"/>
        </w:rPr>
        <w:t xml:space="preserve">w żłobku ponad 10 godzin </w:t>
      </w:r>
      <w:r w:rsidR="00E101D8">
        <w:rPr>
          <w:rFonts w:ascii="Times New Roman" w:hAnsi="Times New Roman"/>
          <w:sz w:val="24"/>
          <w:szCs w:val="24"/>
        </w:rPr>
        <w:t>w danym dniu pobytu dziecka w wysokości 15 złotych.</w:t>
      </w:r>
    </w:p>
    <w:p w:rsidR="00D727FA" w:rsidRDefault="00E101D8">
      <w:pPr>
        <w:pStyle w:val="Akapitzlist"/>
        <w:numPr>
          <w:ilvl w:val="0"/>
          <w:numId w:val="2"/>
        </w:numPr>
        <w:spacing w:after="0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wniosek rodzica dziecka, w rozumieniu art. 3 ustawy z dnia 4 lutego 2011 </w:t>
      </w:r>
      <w:r w:rsidR="00F6098A">
        <w:rPr>
          <w:rFonts w:ascii="Times New Roman" w:hAnsi="Times New Roman"/>
          <w:sz w:val="24"/>
          <w:szCs w:val="24"/>
        </w:rPr>
        <w:t xml:space="preserve">r. o opiece nad dziećmi w wieku </w:t>
      </w:r>
      <w:r>
        <w:rPr>
          <w:rFonts w:ascii="Times New Roman" w:hAnsi="Times New Roman"/>
          <w:sz w:val="24"/>
          <w:szCs w:val="24"/>
        </w:rPr>
        <w:t xml:space="preserve">do lat 3, opłatę, o której mowa w § 1 pkt. 1 Uchwały  </w:t>
      </w:r>
      <w:r>
        <w:rPr>
          <w:rFonts w:ascii="Times New Roman" w:hAnsi="Times New Roman"/>
          <w:color w:val="000000" w:themeColor="text1"/>
          <w:sz w:val="24"/>
          <w:szCs w:val="24"/>
        </w:rPr>
        <w:t>nr 371/XXI/2020  RADY MIASTA RYBNIKA z dnia 23 kwietnia 2020</w:t>
      </w:r>
      <w:r w:rsidR="00F6098A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 xml:space="preserve">obniża się o 15% na każde dziecko objęte Programem "Duża Rodzina" w Rybniku, wprowadzonym uchwałą nr 326/XIX/2020 Rady Miasta Rybnika z dnia 20 lutego 2020 r. w sprawie przyjęcia na terenie Miasta Rybnika Programu "Duża Rodzina".  </w:t>
      </w:r>
    </w:p>
    <w:p w:rsidR="00D727FA" w:rsidRDefault="00F6098A">
      <w:pPr>
        <w:pStyle w:val="Akapitzlist"/>
        <w:numPr>
          <w:ilvl w:val="0"/>
          <w:numId w:val="2"/>
        </w:numPr>
        <w:spacing w:after="0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Rodzic </w:t>
      </w:r>
      <w:r w:rsidR="00E101D8">
        <w:rPr>
          <w:rFonts w:ascii="Times New Roman" w:hAnsi="Times New Roman"/>
          <w:sz w:val="24"/>
          <w:szCs w:val="24"/>
        </w:rPr>
        <w:t xml:space="preserve">zobowiązuje się przyprowadzać i odbierać dziecko jedynie w godzinach pracy </w:t>
      </w:r>
      <w:r w:rsidR="004B5CAC">
        <w:rPr>
          <w:rFonts w:ascii="Times New Roman" w:hAnsi="Times New Roman"/>
          <w:sz w:val="24"/>
          <w:szCs w:val="24"/>
        </w:rPr>
        <w:t xml:space="preserve">Miejskiego Żłobka nr 4 w Rybniku </w:t>
      </w:r>
      <w:r w:rsidR="00E101D8">
        <w:rPr>
          <w:rFonts w:ascii="Times New Roman" w:hAnsi="Times New Roman"/>
          <w:sz w:val="24"/>
          <w:szCs w:val="24"/>
        </w:rPr>
        <w:t>wskazanych w deklaracji.</w:t>
      </w:r>
    </w:p>
    <w:p w:rsidR="00D727FA" w:rsidRDefault="00E101D8">
      <w:pPr>
        <w:pStyle w:val="Akapitzlist"/>
        <w:numPr>
          <w:ilvl w:val="0"/>
          <w:numId w:val="2"/>
        </w:numPr>
        <w:spacing w:after="0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pozostawienia dziecka powyżej czasu pracy </w:t>
      </w:r>
      <w:r w:rsidR="004B5CAC">
        <w:rPr>
          <w:rFonts w:ascii="Times New Roman" w:hAnsi="Times New Roman"/>
          <w:sz w:val="24"/>
          <w:szCs w:val="24"/>
        </w:rPr>
        <w:t>Miejskiego Żłobka nr 4 w Rybniku</w:t>
      </w:r>
      <w:r>
        <w:rPr>
          <w:rFonts w:ascii="Times New Roman" w:hAnsi="Times New Roman"/>
          <w:sz w:val="24"/>
          <w:szCs w:val="24"/>
        </w:rPr>
        <w:t xml:space="preserve">, Rodzic zobowiązany jest do uiszczenia opłaty dodatkowej w kwocie 40 złotych brutto za każdą </w:t>
      </w:r>
      <w:r w:rsidR="00F6098A">
        <w:rPr>
          <w:rFonts w:ascii="Times New Roman" w:hAnsi="Times New Roman"/>
          <w:sz w:val="24"/>
          <w:szCs w:val="24"/>
        </w:rPr>
        <w:t xml:space="preserve">rozpoczętą godzinę pozostawania </w:t>
      </w:r>
      <w:r>
        <w:rPr>
          <w:rFonts w:ascii="Times New Roman" w:hAnsi="Times New Roman"/>
          <w:sz w:val="24"/>
          <w:szCs w:val="24"/>
        </w:rPr>
        <w:t xml:space="preserve">dziecka w </w:t>
      </w:r>
      <w:r w:rsidR="004B5CAC">
        <w:rPr>
          <w:rFonts w:ascii="Times New Roman" w:hAnsi="Times New Roman"/>
          <w:sz w:val="24"/>
          <w:szCs w:val="24"/>
        </w:rPr>
        <w:t>Miejskim Żłobku nr 4 w Rybniku</w:t>
      </w:r>
      <w:r>
        <w:rPr>
          <w:rFonts w:ascii="Times New Roman" w:hAnsi="Times New Roman"/>
          <w:sz w:val="24"/>
          <w:szCs w:val="24"/>
        </w:rPr>
        <w:t xml:space="preserve"> poza ustalonymi godzinami pracy.</w:t>
      </w:r>
    </w:p>
    <w:p w:rsidR="00C66AE3" w:rsidRPr="00C66AE3" w:rsidRDefault="00E101D8" w:rsidP="00C66AE3">
      <w:pPr>
        <w:pStyle w:val="Akapitzlist"/>
        <w:numPr>
          <w:ilvl w:val="0"/>
          <w:numId w:val="2"/>
        </w:numPr>
        <w:spacing w:after="0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Godziny pracy </w:t>
      </w:r>
      <w:r w:rsidR="004B5CAC">
        <w:rPr>
          <w:rFonts w:ascii="Times New Roman" w:hAnsi="Times New Roman"/>
          <w:sz w:val="24"/>
          <w:szCs w:val="24"/>
        </w:rPr>
        <w:t xml:space="preserve">Miejskiego Żłobka nr 4 w Rybniku </w:t>
      </w:r>
      <w:r>
        <w:rPr>
          <w:rFonts w:ascii="Times New Roman" w:hAnsi="Times New Roman"/>
          <w:sz w:val="24"/>
          <w:szCs w:val="24"/>
        </w:rPr>
        <w:t xml:space="preserve">wskazane są każdorazowo zarządzeniem Dyrektora </w:t>
      </w:r>
      <w:r w:rsidR="004B5CAC">
        <w:rPr>
          <w:rFonts w:ascii="Times New Roman" w:hAnsi="Times New Roman"/>
          <w:sz w:val="24"/>
          <w:szCs w:val="24"/>
        </w:rPr>
        <w:t xml:space="preserve">Miejskiego Żłobka nr 4 w Rybniku </w:t>
      </w:r>
      <w:r>
        <w:rPr>
          <w:rFonts w:ascii="Times New Roman" w:hAnsi="Times New Roman"/>
          <w:sz w:val="24"/>
          <w:szCs w:val="24"/>
        </w:rPr>
        <w:t xml:space="preserve">w </w:t>
      </w:r>
      <w:r w:rsidR="004B5CAC">
        <w:rPr>
          <w:rFonts w:ascii="Times New Roman" w:hAnsi="Times New Roman"/>
          <w:sz w:val="24"/>
          <w:szCs w:val="24"/>
        </w:rPr>
        <w:t xml:space="preserve">sprawie ustalenia godzin pracy </w:t>
      </w:r>
      <w:r w:rsidR="00F6098A">
        <w:rPr>
          <w:rFonts w:ascii="Times New Roman" w:hAnsi="Times New Roman"/>
          <w:sz w:val="24"/>
          <w:szCs w:val="24"/>
        </w:rPr>
        <w:t>MŻ4.</w:t>
      </w:r>
    </w:p>
    <w:p w:rsidR="00D727FA" w:rsidRDefault="00E101D8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3</w:t>
      </w:r>
    </w:p>
    <w:p w:rsidR="00D727FA" w:rsidRDefault="00E101D8">
      <w:pPr>
        <w:pStyle w:val="Akapitzlist"/>
        <w:widowControl w:val="0"/>
        <w:spacing w:after="0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Dzienna stawka żywieniowa za każdy z posiłków ustalana jest wyłącznie z uwzględnieniem kosztów produktów wykorzystanych do przygotowania posiłku, bez wliczania wynagrodzeń pracowników i składek naliczanych od tych wynagrodzeń oraz kosztów utrzymania stołówki, zgodnie z treścią uchwały </w:t>
      </w:r>
      <w:r>
        <w:rPr>
          <w:rFonts w:ascii="Times New Roman" w:hAnsi="Times New Roman"/>
          <w:color w:val="000000" w:themeColor="text1"/>
          <w:sz w:val="24"/>
          <w:szCs w:val="24"/>
        </w:rPr>
        <w:t>nr 1017/LVII/2022 Rady Miasta Rybnika z dnia 24 listopada 2022r</w:t>
      </w:r>
      <w:r>
        <w:rPr>
          <w:rFonts w:ascii="Times New Roman" w:hAnsi="Times New Roman"/>
          <w:sz w:val="24"/>
          <w:szCs w:val="24"/>
        </w:rPr>
        <w:t>.</w:t>
      </w:r>
    </w:p>
    <w:p w:rsidR="00D727FA" w:rsidRDefault="00E101D8">
      <w:pPr>
        <w:pStyle w:val="Akapitzlist"/>
        <w:widowControl w:val="0"/>
        <w:spacing w:after="0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Maksymalna dzienna opłata za wyżywienie dziecka w </w:t>
      </w:r>
      <w:r w:rsidR="004B5CAC">
        <w:rPr>
          <w:rFonts w:ascii="Times New Roman" w:hAnsi="Times New Roman"/>
          <w:sz w:val="24"/>
          <w:szCs w:val="24"/>
        </w:rPr>
        <w:t>Miejskim Żłobku nr 4 w Rybniku</w:t>
      </w:r>
      <w:r w:rsidR="004B5CA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wynosi 10 złotych za</w:t>
      </w:r>
      <w:r w:rsidR="004B5CA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cztery posiłki</w:t>
      </w:r>
      <w:r>
        <w:rPr>
          <w:rStyle w:val="Uwydatnienie"/>
          <w:rFonts w:ascii="Times New Roman" w:eastAsia="Times New Roman" w:hAnsi="Times New Roman"/>
          <w:i w:val="0"/>
          <w:color w:val="000000"/>
          <w:sz w:val="24"/>
          <w:szCs w:val="24"/>
        </w:rPr>
        <w:t xml:space="preserve"> w całości pokrywana przez rodziców bądź opiekunów prawnych.</w:t>
      </w:r>
    </w:p>
    <w:p w:rsidR="00D727FA" w:rsidRDefault="00E101D8">
      <w:pPr>
        <w:pStyle w:val="Akapitzlist"/>
        <w:spacing w:after="0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B5CAC">
        <w:rPr>
          <w:rFonts w:ascii="Times New Roman" w:hAnsi="Times New Roman"/>
          <w:sz w:val="24"/>
          <w:szCs w:val="24"/>
        </w:rPr>
        <w:t xml:space="preserve">Miejski Żłobek nr 4 w Rybniku </w:t>
      </w:r>
      <w:r>
        <w:rPr>
          <w:rFonts w:ascii="Times New Roman" w:hAnsi="Times New Roman"/>
          <w:sz w:val="24"/>
          <w:szCs w:val="24"/>
        </w:rPr>
        <w:t xml:space="preserve">nie ponosi żadnej odpowiedzialności za skutki zdrowotne spożycia przez dziecko posiłku lub jego części wynikające z przyczyn od </w:t>
      </w:r>
      <w:r w:rsidR="00F6098A">
        <w:rPr>
          <w:rFonts w:ascii="Times New Roman" w:hAnsi="Times New Roman"/>
          <w:sz w:val="24"/>
          <w:szCs w:val="24"/>
        </w:rPr>
        <w:t xml:space="preserve">MŻ4 </w:t>
      </w:r>
      <w:r>
        <w:rPr>
          <w:rFonts w:ascii="Times New Roman" w:hAnsi="Times New Roman"/>
          <w:sz w:val="24"/>
          <w:szCs w:val="24"/>
        </w:rPr>
        <w:t xml:space="preserve"> niezależnych.</w:t>
      </w:r>
    </w:p>
    <w:p w:rsidR="00AA744C" w:rsidRPr="00AA744C" w:rsidRDefault="00AA744C" w:rsidP="00AA744C">
      <w:pPr>
        <w:pStyle w:val="Akapitzlist"/>
        <w:spacing w:after="0"/>
        <w:ind w:left="0" w:hanging="284"/>
        <w:jc w:val="center"/>
        <w:rPr>
          <w:rFonts w:ascii="Times New Roman" w:hAnsi="Times New Roman"/>
          <w:b/>
          <w:sz w:val="24"/>
          <w:szCs w:val="24"/>
        </w:rPr>
      </w:pPr>
      <w:r w:rsidRPr="00AA744C">
        <w:rPr>
          <w:rFonts w:ascii="Times New Roman" w:hAnsi="Times New Roman"/>
          <w:b/>
          <w:sz w:val="24"/>
          <w:szCs w:val="24"/>
        </w:rPr>
        <w:t>§4</w:t>
      </w:r>
    </w:p>
    <w:p w:rsidR="00AA744C" w:rsidRDefault="00AA744C" w:rsidP="00AA744C">
      <w:pPr>
        <w:pStyle w:val="Akapitzlist"/>
        <w:spacing w:after="0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</w:rPr>
        <w:t>Miejski Żłobek</w:t>
      </w:r>
      <w:r w:rsidR="004B5CAC" w:rsidRPr="00F6098A">
        <w:rPr>
          <w:rFonts w:ascii="Times New Roman" w:hAnsi="Times New Roman"/>
        </w:rPr>
        <w:t xml:space="preserve"> nr 4 w Rybniku </w:t>
      </w:r>
      <w:r w:rsidR="00E101D8" w:rsidRPr="00F6098A">
        <w:rPr>
          <w:rFonts w:ascii="Times New Roman" w:hAnsi="Times New Roman"/>
        </w:rPr>
        <w:t>za świadczone usługi żywienia oraz pobytu dziecka wystawia rozliczenie miesięczne lub fakturę VAT na pisemną prośbę Rodzica.</w:t>
      </w:r>
    </w:p>
    <w:p w:rsidR="00AA744C" w:rsidRDefault="00AA744C" w:rsidP="00AA744C">
      <w:pPr>
        <w:pStyle w:val="Akapitzlist"/>
        <w:spacing w:after="0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 </w:t>
      </w:r>
      <w:r w:rsidR="00E101D8">
        <w:rPr>
          <w:rFonts w:ascii="Times New Roman" w:eastAsia="Times New Roman" w:hAnsi="Times New Roman"/>
          <w:sz w:val="24"/>
          <w:szCs w:val="24"/>
        </w:rPr>
        <w:t>Okresem rozliczeniowym jest jeden miesiąc kalendarzowy.</w:t>
      </w:r>
    </w:p>
    <w:p w:rsidR="00D727FA" w:rsidRDefault="00AA744C" w:rsidP="00AA744C">
      <w:pPr>
        <w:pStyle w:val="Akapitzlist"/>
        <w:spacing w:after="0"/>
        <w:ind w:left="0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 </w:t>
      </w:r>
      <w:r w:rsidR="00E101D8">
        <w:rPr>
          <w:rFonts w:ascii="Times New Roman" w:eastAsia="Times New Roman" w:hAnsi="Times New Roman"/>
          <w:sz w:val="24"/>
          <w:szCs w:val="24"/>
        </w:rPr>
        <w:t xml:space="preserve">Rodzic zobowiązuje się do odbioru rozliczenia miesięcznego: </w:t>
      </w:r>
      <w:r w:rsidR="00E101D8">
        <w:rPr>
          <w:rFonts w:ascii="Times New Roman" w:eastAsia="Times New Roman" w:hAnsi="Times New Roman"/>
          <w:i/>
          <w:sz w:val="24"/>
          <w:szCs w:val="24"/>
        </w:rPr>
        <w:t>(wybrać właściwe)</w:t>
      </w:r>
    </w:p>
    <w:p w:rsidR="00D727FA" w:rsidRDefault="00E101D8" w:rsidP="00F6098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 siedzibie </w:t>
      </w:r>
      <w:r w:rsidR="00694E47">
        <w:rPr>
          <w:rFonts w:ascii="Times New Roman" w:hAnsi="Times New Roman"/>
          <w:sz w:val="24"/>
          <w:szCs w:val="24"/>
        </w:rPr>
        <w:t>Miejskiego</w:t>
      </w:r>
      <w:r w:rsidR="004B5CAC">
        <w:rPr>
          <w:rFonts w:ascii="Times New Roman" w:hAnsi="Times New Roman"/>
          <w:sz w:val="24"/>
          <w:szCs w:val="24"/>
        </w:rPr>
        <w:t xml:space="preserve"> Żłobku nr 4 w Rybniku</w:t>
      </w:r>
      <w:r w:rsidR="004B5CA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do piątego dnia miesiąca następującego po każdym okresie rozliczeniowym</w:t>
      </w:r>
    </w:p>
    <w:p w:rsidR="00AA744C" w:rsidRDefault="00E101D8" w:rsidP="00AA744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 drodze korespondencji elektronicznej poprzez adres email</w:t>
      </w:r>
      <w:r w:rsidR="00AA744C">
        <w:rPr>
          <w:rFonts w:ascii="Times New Roman" w:eastAsia="Times New Roman" w:hAnsi="Times New Roman"/>
          <w:sz w:val="24"/>
          <w:szCs w:val="24"/>
        </w:rPr>
        <w:t>: ………………………………</w:t>
      </w:r>
    </w:p>
    <w:p w:rsidR="00AA744C" w:rsidRDefault="00AA744C" w:rsidP="00AA744C">
      <w:pPr>
        <w:pStyle w:val="Akapitzlist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694E47" w:rsidRPr="00AA744C" w:rsidRDefault="00E101D8" w:rsidP="00AA744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A744C">
        <w:rPr>
          <w:rFonts w:ascii="Times New Roman" w:eastAsia="Times New Roman" w:hAnsi="Times New Roman"/>
          <w:sz w:val="24"/>
          <w:szCs w:val="24"/>
        </w:rPr>
        <w:t xml:space="preserve">Należności płatne są przelewem na rachunek bankowy dochodów </w:t>
      </w:r>
      <w:r w:rsidR="004B5CAC" w:rsidRPr="00AA744C">
        <w:rPr>
          <w:rFonts w:ascii="Times New Roman" w:hAnsi="Times New Roman"/>
          <w:sz w:val="24"/>
          <w:szCs w:val="24"/>
        </w:rPr>
        <w:t>Miejskiego Żłobka nr 4 w</w:t>
      </w:r>
      <w:r w:rsidR="00694E47" w:rsidRPr="00AA744C">
        <w:rPr>
          <w:rFonts w:ascii="Times New Roman" w:hAnsi="Times New Roman"/>
          <w:sz w:val="24"/>
          <w:szCs w:val="24"/>
        </w:rPr>
        <w:t> </w:t>
      </w:r>
      <w:r w:rsidR="004B5CAC" w:rsidRPr="00AA744C">
        <w:rPr>
          <w:rFonts w:ascii="Times New Roman" w:hAnsi="Times New Roman"/>
          <w:sz w:val="24"/>
          <w:szCs w:val="24"/>
        </w:rPr>
        <w:t>Rybniku</w:t>
      </w:r>
      <w:r w:rsidR="004B5CAC" w:rsidRPr="00AA74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D727FA" w:rsidRPr="004B5CAC" w:rsidRDefault="00694E47" w:rsidP="00694E47">
      <w:pPr>
        <w:pStyle w:val="Akapitzlist"/>
        <w:spacing w:after="0"/>
        <w:ind w:left="76"/>
        <w:jc w:val="center"/>
        <w:rPr>
          <w:b/>
          <w:color w:val="FF0000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02 1020 2313 0000 3002 1198 0325</w:t>
      </w:r>
    </w:p>
    <w:p w:rsidR="00D727FA" w:rsidRDefault="00D727FA">
      <w:pPr>
        <w:pStyle w:val="Normalny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27FA" w:rsidRDefault="00E101D8">
      <w:pPr>
        <w:pStyle w:val="Akapitzlist"/>
        <w:spacing w:after="0"/>
        <w:ind w:left="7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 opisie przelewu należy podać: imię i nazwisko dziecka, grupę, do której dziecko uczęszcza, miesiąc, za który wnoszona jest wpłata oraz tytuł wpłaty: wyżywienie/W/ … zł, pobyt/P/ … zł, dodatkowa opłata/D/ … zł, odsetki/O/ … zł.</w:t>
      </w:r>
    </w:p>
    <w:p w:rsidR="00D727FA" w:rsidRDefault="00E101D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Rodzic dokonuje wpłat za żywienie i pobyt z dołu, każdorazowo </w:t>
      </w:r>
      <w:r>
        <w:rPr>
          <w:rFonts w:ascii="Times New Roman" w:eastAsia="Times New Roman" w:hAnsi="Times New Roman"/>
          <w:bCs/>
          <w:sz w:val="24"/>
          <w:szCs w:val="24"/>
        </w:rPr>
        <w:t>do</w:t>
      </w:r>
      <w:r w:rsidR="00694E4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piętnastego dnia</w:t>
      </w:r>
      <w:r>
        <w:rPr>
          <w:rFonts w:ascii="Times New Roman" w:eastAsia="Times New Roman" w:hAnsi="Times New Roman"/>
          <w:sz w:val="24"/>
          <w:szCs w:val="24"/>
        </w:rPr>
        <w:t xml:space="preserve"> miesiąca kalendarzowego następującego po okresie rozliczeniowym.</w:t>
      </w:r>
    </w:p>
    <w:p w:rsidR="00D727FA" w:rsidRDefault="00E101D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Strony postanawiają, że w przypadku nadpłaty kwota nadwyżki zaliczana jest na poczet przyszłych należności, chyba, że Rodzic złoży pisemny wniosek o zwrot nadpłaty przed dniem wymagalności kolejnych zobowiązań.</w:t>
      </w:r>
    </w:p>
    <w:p w:rsidR="00C66AE3" w:rsidRPr="00C66AE3" w:rsidRDefault="00E101D8" w:rsidP="00C66AE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postanawiają, iż każda wpłata dokonana przez Rodzica będzie w pierwszej kolejności zaliczona na związane z długiem odsetki, a następnie na należność główną. Wpłata będzie zaliczona na poczet długu wymagalnego, a jeżeli jest kilka długów wymagalnych – na poczet najdawniej wymagalnego.</w:t>
      </w:r>
    </w:p>
    <w:p w:rsidR="00D727FA" w:rsidRDefault="00E101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D727FA" w:rsidRDefault="00E101D8">
      <w:pPr>
        <w:spacing w:after="0"/>
        <w:ind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Za termin dokonania zapłaty uważa się dzień wpływu należności na rachunek bankowy </w:t>
      </w:r>
      <w:r w:rsidR="00694E47">
        <w:rPr>
          <w:rFonts w:ascii="Times New Roman" w:hAnsi="Times New Roman"/>
          <w:sz w:val="24"/>
          <w:szCs w:val="24"/>
        </w:rPr>
        <w:t>Miejskiego Żłobka nr 4 w Rybniku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66AE3" w:rsidRPr="00C66AE3" w:rsidRDefault="00E101D8" w:rsidP="00C66AE3">
      <w:pPr>
        <w:spacing w:after="0"/>
        <w:ind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Nieterminowe regulowanie należności wynikających z rozliczenia miesięcznego spowoduje naliczenie od</w:t>
      </w:r>
      <w:r w:rsidR="00AA744C">
        <w:rPr>
          <w:rFonts w:ascii="Times New Roman" w:eastAsia="Times New Roman" w:hAnsi="Times New Roman"/>
          <w:sz w:val="24"/>
          <w:szCs w:val="24"/>
        </w:rPr>
        <w:t xml:space="preserve">setek ustawowych za opóźnienie. </w:t>
      </w:r>
      <w:r>
        <w:rPr>
          <w:rFonts w:ascii="Times New Roman" w:eastAsia="Times New Roman" w:hAnsi="Times New Roman"/>
          <w:sz w:val="24"/>
          <w:szCs w:val="24"/>
        </w:rPr>
        <w:t xml:space="preserve">Odsetki naliczane będą począwszy od pierwszego dnia następującego po terminie płatności do dnia wpłaty włącznie. </w:t>
      </w:r>
    </w:p>
    <w:p w:rsidR="00D727FA" w:rsidRDefault="00E101D8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:rsidR="00D727FA" w:rsidRDefault="00E101D8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Rodzic ma prawo wypowiedzieć umowę z zachowaniem trzymiesięcznego okresu wypowiedzenia. Termin wypowiedzenia rozpoczyna swój bieg z ostatnim dniem miesiąca kalendarzowego, w którym oświadczenie o wypowiedzeniu doręczone zostało drugiej stronie.</w:t>
      </w:r>
    </w:p>
    <w:p w:rsidR="00D727FA" w:rsidRDefault="00E101D8">
      <w:pPr>
        <w:tabs>
          <w:tab w:val="left" w:pos="142"/>
        </w:tabs>
        <w:spacing w:after="0"/>
        <w:ind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W przypadku zmiany kosztów za pobyt dziecka w </w:t>
      </w:r>
      <w:r w:rsidR="00694E47">
        <w:rPr>
          <w:rFonts w:ascii="Times New Roman" w:hAnsi="Times New Roman"/>
          <w:sz w:val="24"/>
          <w:szCs w:val="24"/>
        </w:rPr>
        <w:t xml:space="preserve">Miejskim Żłobku nr 4 w Rybniku </w:t>
      </w:r>
      <w:r>
        <w:rPr>
          <w:rFonts w:ascii="Times New Roman" w:hAnsi="Times New Roman"/>
          <w:sz w:val="24"/>
          <w:szCs w:val="24"/>
        </w:rPr>
        <w:t xml:space="preserve">oraz za żywienie Rodzic ma prawo rozwiązać umowę. Oświadczenie o rozwiązaniu umowy Rodzic zobowiązany jest złożyć najpóźniej na 14 dni przed dniem rozpoczęcia naliczania nowych opłat za pobyt dziecka w </w:t>
      </w:r>
      <w:r w:rsidR="00694E47">
        <w:rPr>
          <w:rFonts w:ascii="Times New Roman" w:hAnsi="Times New Roman"/>
          <w:sz w:val="24"/>
          <w:szCs w:val="24"/>
        </w:rPr>
        <w:t xml:space="preserve">Miejskim Żłobku nr 4 w Rybniku </w:t>
      </w:r>
      <w:r>
        <w:rPr>
          <w:rFonts w:ascii="Times New Roman" w:hAnsi="Times New Roman"/>
          <w:sz w:val="24"/>
          <w:szCs w:val="24"/>
        </w:rPr>
        <w:t>oraz za żywienie. W takim przypadku umowa rozwiązuje się ze skutkiem na koniec miesiąca kalendarzowego, w którym złożono oświadczenie.</w:t>
      </w:r>
    </w:p>
    <w:p w:rsidR="00D727FA" w:rsidRDefault="00E101D8">
      <w:pPr>
        <w:tabs>
          <w:tab w:val="left" w:pos="142"/>
        </w:tabs>
        <w:spacing w:after="0"/>
        <w:ind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W przypadku zalegania powyżej 14 dni z płatnością za pobyt lub żywienie:</w:t>
      </w:r>
    </w:p>
    <w:p w:rsidR="00D727FA" w:rsidRDefault="00E101D8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umowa dotycząca dziecka, o którym mowa w § 2 ust. 1 umowy ulega rozwiązaniu w</w:t>
      </w:r>
      <w:r w:rsidR="00694E47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ostatnim dniu miesiąca następującego po miesiącu, którego zaległość dotyczy pobytu dziecka w </w:t>
      </w:r>
      <w:r w:rsidR="00694E47">
        <w:rPr>
          <w:rFonts w:ascii="Times New Roman" w:hAnsi="Times New Roman"/>
          <w:sz w:val="24"/>
          <w:szCs w:val="24"/>
        </w:rPr>
        <w:t>Miejskim Żłobku nr 4 w Rybniku</w:t>
      </w:r>
      <w:r>
        <w:rPr>
          <w:rFonts w:ascii="Times New Roman" w:hAnsi="Times New Roman"/>
          <w:sz w:val="24"/>
          <w:szCs w:val="24"/>
        </w:rPr>
        <w:t>.</w:t>
      </w:r>
    </w:p>
    <w:p w:rsidR="00C66AE3" w:rsidRPr="00C66AE3" w:rsidRDefault="00E101D8" w:rsidP="00C66AE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umowa dotycząca dziecka, o którym mowa w § 3 ust. 2 umowy ulega rozwiązaniu w</w:t>
      </w:r>
      <w:r w:rsidR="00694E47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części dotyczącej żywienia, w ostatnim dniu miesiąca następującego po miesiącu, którego zaległość dotyczy.</w:t>
      </w:r>
    </w:p>
    <w:p w:rsidR="00D727FA" w:rsidRDefault="00E101D8">
      <w:pPr>
        <w:spacing w:after="0"/>
        <w:ind w:hanging="284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</w:t>
      </w:r>
    </w:p>
    <w:p w:rsidR="00D727FA" w:rsidRDefault="00E101D8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 przypadku uchylania się Rodzica od regulowania płatności </w:t>
      </w:r>
      <w:r w:rsidR="00C66AE3">
        <w:rPr>
          <w:rFonts w:ascii="Times New Roman" w:hAnsi="Times New Roman"/>
          <w:sz w:val="24"/>
          <w:szCs w:val="24"/>
        </w:rPr>
        <w:t>Miejski Żłobek nr 4 w Rybniku</w:t>
      </w:r>
      <w:r w:rsidR="00C66AE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rozpocznie postępowanie windykacyjne, którego kosztami w całości obciążony zostanie Rodzic.</w:t>
      </w:r>
    </w:p>
    <w:p w:rsidR="00D727FA" w:rsidRDefault="00E101D8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Na koszty postępowania windykacyjnego składają się rzeczywiście poniesione przez </w:t>
      </w:r>
      <w:r w:rsidR="00C66AE3">
        <w:rPr>
          <w:rFonts w:ascii="Times New Roman" w:hAnsi="Times New Roman"/>
          <w:sz w:val="24"/>
          <w:szCs w:val="24"/>
        </w:rPr>
        <w:t>Miejski Żłobek nr 4 w Rybniku</w:t>
      </w:r>
      <w:r>
        <w:rPr>
          <w:rFonts w:ascii="Times New Roman" w:eastAsia="Times New Roman" w:hAnsi="Times New Roman"/>
          <w:sz w:val="24"/>
          <w:szCs w:val="24"/>
        </w:rPr>
        <w:t xml:space="preserve"> koszty korespondencji z Rodzicem, w szczególności koszty materiałów biurowych oraz koszty nadania listów poleconych za zwrotnym potwierdzeniem odbioru.</w:t>
      </w:r>
    </w:p>
    <w:p w:rsidR="00C66AE3" w:rsidRPr="00C66AE3" w:rsidRDefault="00E101D8" w:rsidP="00C66AE3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 przypadku zaległości </w:t>
      </w:r>
      <w:r w:rsidR="00C66AE3">
        <w:rPr>
          <w:rFonts w:ascii="Times New Roman" w:hAnsi="Times New Roman"/>
          <w:sz w:val="24"/>
          <w:szCs w:val="24"/>
        </w:rPr>
        <w:t>Miejski Żłobek nr 4 w Rybniku</w:t>
      </w:r>
      <w:r w:rsidR="00C66AE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wezwie listem poleconym Rodzica do jej uregulowania w terminie 7 dni, pod rygorem skierowania sprawy na drogę postępowania sądowego.</w:t>
      </w:r>
    </w:p>
    <w:p w:rsidR="00D727FA" w:rsidRDefault="00E101D8">
      <w:pPr>
        <w:spacing w:after="0"/>
        <w:ind w:hanging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§ 8</w:t>
      </w:r>
    </w:p>
    <w:p w:rsidR="00D727FA" w:rsidRDefault="00E101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zmiany niniejszej umowy wymagają porozumienia obu stron na piśmie.</w:t>
      </w:r>
    </w:p>
    <w:p w:rsidR="00D727FA" w:rsidRDefault="00E101D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Wszelkie spory mogące wyniknąć na tle wykonania umowy strony załatwiać będą polubownie, a w przypadku braku ugodowego załatwienia - właściwy będzie sąd powszechny dla siedziby </w:t>
      </w:r>
      <w:r w:rsidR="00C66AE3">
        <w:rPr>
          <w:rFonts w:ascii="Times New Roman" w:hAnsi="Times New Roman"/>
          <w:sz w:val="24"/>
          <w:szCs w:val="24"/>
        </w:rPr>
        <w:t>Miejskiego Żłobka nr 4 w Rybniku</w:t>
      </w:r>
      <w:r>
        <w:rPr>
          <w:rFonts w:ascii="Times New Roman" w:hAnsi="Times New Roman"/>
          <w:sz w:val="24"/>
          <w:szCs w:val="24"/>
        </w:rPr>
        <w:t>.</w:t>
      </w:r>
    </w:p>
    <w:p w:rsidR="00D727FA" w:rsidRDefault="00E101D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 sprawach nieuregulowanych w niniejszej umowie mają zastosowanie przepisy Kodeksu Cywilnego oraz statutu </w:t>
      </w:r>
      <w:r w:rsidR="00C66AE3">
        <w:rPr>
          <w:rFonts w:ascii="Times New Roman" w:hAnsi="Times New Roman"/>
          <w:sz w:val="24"/>
          <w:szCs w:val="24"/>
        </w:rPr>
        <w:t>Miejskiego Żłobka nr 4 w Rybniku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727FA" w:rsidRDefault="00E101D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Umowę sporządzono w dwóch jednobrzmiących egzemplarzach, po jednym dla każdej ze stron.</w:t>
      </w:r>
    </w:p>
    <w:p w:rsidR="00C66AE3" w:rsidRDefault="00C66AE3" w:rsidP="00C66AE3">
      <w:pPr>
        <w:pStyle w:val="Akapitzlist"/>
        <w:spacing w:after="0"/>
        <w:ind w:left="76"/>
        <w:jc w:val="both"/>
        <w:rPr>
          <w:rFonts w:ascii="Times New Roman" w:eastAsia="Times New Roman" w:hAnsi="Times New Roman"/>
          <w:sz w:val="24"/>
          <w:szCs w:val="24"/>
        </w:rPr>
      </w:pPr>
    </w:p>
    <w:p w:rsidR="00D727FA" w:rsidRDefault="00E101D8">
      <w:pPr>
        <w:tabs>
          <w:tab w:val="center" w:pos="2268"/>
          <w:tab w:val="center" w:pos="6804"/>
        </w:tabs>
        <w:spacing w:after="0"/>
        <w:ind w:right="-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D727FA" w:rsidRDefault="00E101D8">
      <w:pPr>
        <w:tabs>
          <w:tab w:val="center" w:pos="2268"/>
          <w:tab w:val="center" w:pos="6804"/>
        </w:tabs>
        <w:spacing w:after="0"/>
        <w:ind w:right="-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ab/>
        <w:t>………………………………………</w:t>
      </w:r>
    </w:p>
    <w:p w:rsidR="00C66AE3" w:rsidRDefault="00E101D8">
      <w:pPr>
        <w:tabs>
          <w:tab w:val="center" w:pos="2268"/>
          <w:tab w:val="center" w:pos="6804"/>
        </w:tabs>
        <w:spacing w:after="0"/>
        <w:ind w:right="-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C66AE3">
        <w:rPr>
          <w:rFonts w:ascii="Times New Roman" w:hAnsi="Times New Roman"/>
          <w:sz w:val="24"/>
          <w:szCs w:val="24"/>
        </w:rPr>
        <w:t>Miejski Żłobek nr 4 w Rybniku</w:t>
      </w:r>
      <w:r>
        <w:rPr>
          <w:rFonts w:ascii="Times New Roman" w:eastAsia="Times New Roman" w:hAnsi="Times New Roman"/>
          <w:sz w:val="24"/>
          <w:szCs w:val="24"/>
        </w:rPr>
        <w:tab/>
        <w:t>Rodzic</w:t>
      </w:r>
    </w:p>
    <w:p w:rsidR="00C66AE3" w:rsidRDefault="00C66AE3">
      <w:pPr>
        <w:tabs>
          <w:tab w:val="center" w:pos="2268"/>
          <w:tab w:val="center" w:pos="6804"/>
        </w:tabs>
        <w:spacing w:after="0"/>
        <w:ind w:right="-1"/>
        <w:rPr>
          <w:rFonts w:ascii="Times New Roman" w:eastAsia="Times New Roman" w:hAnsi="Times New Roman"/>
          <w:sz w:val="24"/>
          <w:szCs w:val="24"/>
        </w:rPr>
      </w:pPr>
    </w:p>
    <w:p w:rsidR="00C66AE3" w:rsidRDefault="00C66AE3">
      <w:pPr>
        <w:tabs>
          <w:tab w:val="center" w:pos="2268"/>
          <w:tab w:val="center" w:pos="6804"/>
        </w:tabs>
        <w:spacing w:after="0"/>
        <w:ind w:right="-1"/>
        <w:rPr>
          <w:rFonts w:ascii="Times New Roman" w:eastAsia="Times New Roman" w:hAnsi="Times New Roman"/>
          <w:sz w:val="24"/>
          <w:szCs w:val="24"/>
        </w:rPr>
      </w:pPr>
    </w:p>
    <w:p w:rsidR="00D727FA" w:rsidRPr="00C66AE3" w:rsidRDefault="00E101D8">
      <w:pPr>
        <w:tabs>
          <w:tab w:val="center" w:pos="2268"/>
          <w:tab w:val="center" w:pos="6804"/>
        </w:tabs>
        <w:spacing w:after="0"/>
        <w:ind w:right="-1"/>
        <w:rPr>
          <w:rFonts w:ascii="Times New Roman" w:eastAsia="Times New Roman" w:hAnsi="Times New Roman"/>
          <w:sz w:val="24"/>
          <w:szCs w:val="24"/>
        </w:rPr>
      </w:pPr>
      <w:r w:rsidRPr="00C66AE3">
        <w:rPr>
          <w:rFonts w:ascii="Times New Roman" w:hAnsi="Times New Roman"/>
          <w:i/>
          <w:sz w:val="14"/>
          <w:szCs w:val="14"/>
        </w:rPr>
        <w:t>*niepotrzebne skreślić</w:t>
      </w:r>
    </w:p>
    <w:sectPr w:rsidR="00D727FA" w:rsidRPr="00C66AE3" w:rsidSect="00AA744C">
      <w:pgSz w:w="11906" w:h="16838"/>
      <w:pgMar w:top="1361" w:right="1361" w:bottom="1361" w:left="136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1C18"/>
    <w:multiLevelType w:val="multilevel"/>
    <w:tmpl w:val="F2F8D73A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1">
    <w:nsid w:val="0845622F"/>
    <w:multiLevelType w:val="multilevel"/>
    <w:tmpl w:val="FB5EFA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53007A9"/>
    <w:multiLevelType w:val="multilevel"/>
    <w:tmpl w:val="0E34304A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3">
    <w:nsid w:val="1D9504E0"/>
    <w:multiLevelType w:val="multilevel"/>
    <w:tmpl w:val="53569D56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50724D6"/>
    <w:multiLevelType w:val="multilevel"/>
    <w:tmpl w:val="AD88B2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eastAsia="Times New Roman"/>
        <w:b/>
        <w:i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544283E"/>
    <w:multiLevelType w:val="multilevel"/>
    <w:tmpl w:val="2C08AEFA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6">
    <w:nsid w:val="39344CA3"/>
    <w:multiLevelType w:val="multilevel"/>
    <w:tmpl w:val="806C1E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3E341B92"/>
    <w:multiLevelType w:val="hybridMultilevel"/>
    <w:tmpl w:val="C9A8B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E3550"/>
    <w:multiLevelType w:val="multilevel"/>
    <w:tmpl w:val="1AA0E22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4E1F497A"/>
    <w:multiLevelType w:val="hybridMultilevel"/>
    <w:tmpl w:val="45F2C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30F13"/>
    <w:multiLevelType w:val="multilevel"/>
    <w:tmpl w:val="12C4317E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11">
    <w:nsid w:val="674340D9"/>
    <w:multiLevelType w:val="hybridMultilevel"/>
    <w:tmpl w:val="01A8F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10"/>
  </w:num>
  <w:num w:numId="8">
    <w:abstractNumId w:val="2"/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9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D727FA"/>
    <w:rsid w:val="00003393"/>
    <w:rsid w:val="00060326"/>
    <w:rsid w:val="00273E23"/>
    <w:rsid w:val="0031366E"/>
    <w:rsid w:val="004B5CAC"/>
    <w:rsid w:val="00694E47"/>
    <w:rsid w:val="00AA744C"/>
    <w:rsid w:val="00C66AE3"/>
    <w:rsid w:val="00D727FA"/>
    <w:rsid w:val="00E101D8"/>
    <w:rsid w:val="00F60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184"/>
    <w:pPr>
      <w:spacing w:after="200" w:line="276" w:lineRule="auto"/>
    </w:pPr>
    <w:rPr>
      <w:rFonts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DC6184"/>
    <w:rPr>
      <w:i/>
      <w:i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7127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970BA"/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970BA"/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970B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31366E"/>
    <w:pPr>
      <w:spacing w:after="140"/>
    </w:pPr>
  </w:style>
  <w:style w:type="paragraph" w:styleId="Lista">
    <w:name w:val="List"/>
    <w:basedOn w:val="Tekstpodstawowy"/>
    <w:rsid w:val="0031366E"/>
    <w:rPr>
      <w:rFonts w:cs="Mangal"/>
    </w:rPr>
  </w:style>
  <w:style w:type="paragraph" w:styleId="Legenda">
    <w:name w:val="caption"/>
    <w:basedOn w:val="Normalny"/>
    <w:qFormat/>
    <w:rsid w:val="0031366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1366E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DC6184"/>
    <w:pPr>
      <w:ind w:left="720"/>
    </w:pPr>
  </w:style>
  <w:style w:type="paragraph" w:customStyle="1" w:styleId="Normalny1">
    <w:name w:val="Normalny1"/>
    <w:qFormat/>
    <w:rsid w:val="00DC6184"/>
    <w:pPr>
      <w:spacing w:line="276" w:lineRule="auto"/>
    </w:pPr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71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rsid w:val="0031366E"/>
  </w:style>
  <w:style w:type="paragraph" w:styleId="Stopka">
    <w:name w:val="footer"/>
    <w:basedOn w:val="Normalny"/>
    <w:link w:val="StopkaZnak"/>
    <w:uiPriority w:val="99"/>
    <w:unhideWhenUsed/>
    <w:rsid w:val="006970BA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Bałdyga</dc:creator>
  <cp:lastModifiedBy>User</cp:lastModifiedBy>
  <cp:revision>4</cp:revision>
  <cp:lastPrinted>2023-10-31T12:26:00Z</cp:lastPrinted>
  <dcterms:created xsi:type="dcterms:W3CDTF">2026-05-08T10:37:00Z</dcterms:created>
  <dcterms:modified xsi:type="dcterms:W3CDTF">2026-05-18T06:02:00Z</dcterms:modified>
  <dc:language>en-US</dc:language>
</cp:coreProperties>
</file>